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right"/>
        <w:rPr>
          <w:rFonts w:hint="default" w:ascii="ＭＳ 明朝" w:hAnsi="ＭＳ 明朝" w:eastAsia="ＭＳ 明朝"/>
          <w:color w:val="000000" w:themeColor="text1"/>
        </w:rPr>
      </w:pPr>
      <w:r>
        <w:rPr>
          <w:rFonts w:hint="eastAsia" w:ascii="ＭＳ 明朝" w:hAnsi="ＭＳ 明朝" w:eastAsia="ＭＳ 明朝"/>
          <w:color w:val="000000" w:themeColor="text1"/>
        </w:rPr>
        <w:t>（様式２）</w:t>
      </w:r>
    </w:p>
    <w:p>
      <w:pPr>
        <w:pStyle w:val="0"/>
        <w:jc w:val="center"/>
        <w:rPr>
          <w:rFonts w:hint="default" w:ascii="ＭＳ 明朝" w:hAnsi="ＭＳ 明朝" w:eastAsia="ＭＳ 明朝"/>
          <w:b w:val="1"/>
          <w:color w:val="000000" w:themeColor="text1"/>
          <w:sz w:val="22"/>
        </w:rPr>
      </w:pPr>
      <w:r>
        <w:rPr>
          <w:rFonts w:hint="eastAsia" w:ascii="ＭＳ 明朝" w:hAnsi="ＭＳ 明朝" w:eastAsia="ＭＳ 明朝"/>
          <w:b w:val="1"/>
          <w:color w:val="000000" w:themeColor="text1"/>
          <w:sz w:val="22"/>
        </w:rPr>
        <w:t>実施計画書</w:t>
      </w:r>
    </w:p>
    <w:p>
      <w:pPr>
        <w:pStyle w:val="0"/>
        <w:rPr>
          <w:rFonts w:hint="default" w:ascii="ＭＳ 明朝" w:hAnsi="ＭＳ 明朝" w:eastAsia="ＭＳ 明朝"/>
          <w:color w:val="000000" w:themeColor="text1"/>
        </w:rPr>
      </w:pPr>
    </w:p>
    <w:p>
      <w:pPr>
        <w:pStyle w:val="0"/>
        <w:jc w:val="right"/>
        <w:rPr>
          <w:rFonts w:hint="default" w:ascii="ＭＳ 明朝" w:hAnsi="ＭＳ 明朝" w:eastAsia="ＭＳ 明朝"/>
          <w:color w:val="000000" w:themeColor="text1"/>
        </w:rPr>
      </w:pPr>
      <w:r>
        <w:rPr>
          <w:rFonts w:hint="eastAsia" w:ascii="ＭＳ 明朝" w:hAnsi="ＭＳ 明朝" w:eastAsia="ＭＳ 明朝"/>
          <w:color w:val="000000" w:themeColor="text1"/>
        </w:rPr>
        <w:t>提案者名（　　　　　　　　　　　　　　　　）</w:t>
      </w:r>
    </w:p>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r>
        <w:rPr>
          <w:rFonts w:hint="eastAsia" w:ascii="ＭＳ 明朝" w:hAnsi="ＭＳ 明朝" w:eastAsia="ＭＳ 明朝"/>
          <w:color w:val="000000" w:themeColor="text1"/>
        </w:rPr>
        <w:t>　</w:t>
      </w:r>
      <w:r>
        <w:rPr>
          <w:rFonts w:hint="eastAsia" w:ascii="ＭＳ 明朝" w:hAnsi="ＭＳ 明朝" w:eastAsia="ＭＳ 明朝"/>
          <w:b w:val="0"/>
          <w:color w:val="000000" w:themeColor="text1"/>
          <w:sz w:val="22"/>
        </w:rPr>
        <w:t>令和６年度高知県漁業就業者確保委託事業</w:t>
      </w:r>
      <w:r>
        <w:rPr>
          <w:rFonts w:hint="eastAsia" w:ascii="ＭＳ 明朝" w:hAnsi="ＭＳ 明朝" w:eastAsia="ＭＳ 明朝"/>
          <w:color w:val="000000" w:themeColor="text1"/>
        </w:rPr>
        <w:t>の実施計画は下記のとおりです。</w:t>
      </w:r>
    </w:p>
    <w:p>
      <w:pPr>
        <w:pStyle w:val="0"/>
        <w:rPr>
          <w:rFonts w:hint="default" w:ascii="ＭＳ 明朝" w:hAnsi="ＭＳ 明朝" w:eastAsia="ＭＳ 明朝"/>
          <w:color w:val="000000" w:themeColor="text1"/>
        </w:rPr>
      </w:pPr>
    </w:p>
    <w:p>
      <w:pPr>
        <w:pStyle w:val="15"/>
        <w:rPr>
          <w:rFonts w:hint="default" w:ascii="ＭＳ 明朝" w:hAnsi="ＭＳ 明朝" w:eastAsia="ＭＳ 明朝"/>
          <w:color w:val="000000" w:themeColor="text1"/>
        </w:rPr>
      </w:pPr>
      <w:r>
        <w:rPr>
          <w:rFonts w:hint="eastAsia" w:ascii="ＭＳ 明朝" w:hAnsi="ＭＳ 明朝" w:eastAsia="ＭＳ 明朝"/>
          <w:color w:val="000000" w:themeColor="text1"/>
        </w:rPr>
        <w:t>記</w:t>
      </w:r>
    </w:p>
    <w:p>
      <w:pPr>
        <w:pStyle w:val="0"/>
        <w:rPr>
          <w:rFonts w:hint="default" w:ascii="ＭＳ 明朝" w:hAnsi="ＭＳ 明朝" w:eastAsia="ＭＳ 明朝"/>
          <w:color w:val="000000" w:themeColor="text1"/>
        </w:rPr>
      </w:pPr>
    </w:p>
    <w:tbl>
      <w:tblPr>
        <w:tblStyle w:val="27"/>
        <w:tblW w:w="15300" w:type="dxa"/>
        <w:tblInd w:w="-545" w:type="dxa"/>
        <w:tblLayout w:type="fixed"/>
        <w:tblLook w:firstRow="1" w:lastRow="0" w:firstColumn="1" w:lastColumn="0" w:noHBand="0" w:noVBand="1" w:val="04A0"/>
      </w:tblPr>
      <w:tblGrid>
        <w:gridCol w:w="1584"/>
        <w:gridCol w:w="2743"/>
        <w:gridCol w:w="2743"/>
        <w:gridCol w:w="2743"/>
        <w:gridCol w:w="2743"/>
        <w:gridCol w:w="2744"/>
      </w:tblGrid>
      <w:tr>
        <w:trPr>
          <w:trHeight w:val="1440" w:hRule="atLeast"/>
        </w:trPr>
        <w:tc>
          <w:tcPr>
            <w:tcW w:w="1584" w:type="dxa"/>
            <w:vAlign w:val="top"/>
          </w:tcPr>
          <w:p>
            <w:pPr>
              <w:pStyle w:val="0"/>
              <w:rPr>
                <w:rFonts w:hint="default" w:ascii="ＭＳ 明朝" w:hAnsi="ＭＳ 明朝" w:eastAsia="ＭＳ 明朝"/>
                <w:color w:val="000000" w:themeColor="text1"/>
              </w:rPr>
            </w:pPr>
          </w:p>
        </w:tc>
        <w:tc>
          <w:tcPr>
            <w:tcW w:w="2743" w:type="dxa"/>
            <w:vAlign w:val="center"/>
          </w:tcPr>
          <w:p>
            <w:pPr>
              <w:pStyle w:val="0"/>
              <w:spacing w:line="280" w:lineRule="exact"/>
              <w:jc w:val="center"/>
              <w:rPr>
                <w:rFonts w:hint="default" w:ascii="ＭＳ 明朝" w:hAnsi="ＭＳ 明朝" w:eastAsia="ＭＳ 明朝"/>
                <w:color w:val="000000" w:themeColor="text1"/>
                <w:sz w:val="18"/>
              </w:rPr>
            </w:pPr>
            <w:r>
              <w:rPr>
                <w:rFonts w:hint="eastAsia" w:ascii="ＭＳ 明朝" w:hAnsi="ＭＳ 明朝" w:eastAsia="ＭＳ 明朝"/>
                <w:color w:val="000000" w:themeColor="text1"/>
                <w:sz w:val="18"/>
              </w:rPr>
              <w:t>関西での漁業就業フェアの開催</w:t>
            </w:r>
          </w:p>
        </w:tc>
        <w:tc>
          <w:tcPr>
            <w:tcW w:w="2743" w:type="dxa"/>
            <w:vAlign w:val="center"/>
          </w:tcPr>
          <w:p>
            <w:pPr>
              <w:pStyle w:val="0"/>
              <w:spacing w:line="280" w:lineRule="exact"/>
              <w:jc w:val="center"/>
              <w:rPr>
                <w:rFonts w:hint="default" w:ascii="ＭＳ 明朝" w:hAnsi="ＭＳ 明朝" w:eastAsia="ＭＳ 明朝"/>
                <w:color w:val="000000" w:themeColor="text1"/>
                <w:sz w:val="18"/>
              </w:rPr>
            </w:pPr>
            <w:r>
              <w:rPr>
                <w:rFonts w:hint="eastAsia" w:ascii="ＭＳ 明朝" w:hAnsi="ＭＳ 明朝" w:eastAsia="ＭＳ 明朝"/>
                <w:color w:val="000000" w:themeColor="text1"/>
                <w:sz w:val="18"/>
              </w:rPr>
              <w:t>関西の専門学校等での</w:t>
            </w:r>
          </w:p>
          <w:p>
            <w:pPr>
              <w:pStyle w:val="0"/>
              <w:spacing w:line="280" w:lineRule="exact"/>
              <w:jc w:val="center"/>
              <w:rPr>
                <w:rFonts w:hint="default" w:ascii="ＭＳ 明朝" w:hAnsi="ＭＳ 明朝" w:eastAsia="ＭＳ 明朝"/>
                <w:color w:val="000000" w:themeColor="text1"/>
                <w:sz w:val="18"/>
              </w:rPr>
            </w:pPr>
            <w:r>
              <w:rPr>
                <w:rFonts w:hint="eastAsia" w:ascii="ＭＳ 明朝" w:hAnsi="ＭＳ 明朝" w:eastAsia="ＭＳ 明朝"/>
                <w:color w:val="000000" w:themeColor="text1"/>
                <w:sz w:val="18"/>
              </w:rPr>
              <w:t>漁業就業セミナーの開催</w:t>
            </w:r>
          </w:p>
        </w:tc>
        <w:tc>
          <w:tcPr>
            <w:tcW w:w="2743" w:type="dxa"/>
            <w:vAlign w:val="center"/>
          </w:tcPr>
          <w:p>
            <w:pPr>
              <w:pStyle w:val="0"/>
              <w:spacing w:line="280" w:lineRule="exact"/>
              <w:jc w:val="center"/>
              <w:rPr>
                <w:rFonts w:hint="default" w:ascii="ＭＳ 明朝" w:hAnsi="ＭＳ 明朝" w:eastAsia="ＭＳ 明朝"/>
                <w:color w:val="000000" w:themeColor="text1"/>
                <w:sz w:val="18"/>
              </w:rPr>
            </w:pPr>
            <w:r>
              <w:rPr>
                <w:rFonts w:hint="eastAsia" w:ascii="ＭＳ 明朝" w:hAnsi="ＭＳ 明朝" w:eastAsia="ＭＳ 明朝"/>
                <w:color w:val="000000" w:themeColor="text1"/>
                <w:sz w:val="18"/>
              </w:rPr>
              <w:t>一般社団法人高知県</w:t>
            </w:r>
            <w:r>
              <w:rPr>
                <w:rFonts w:hint="eastAsia" w:ascii="ＭＳ 明朝" w:hAnsi="ＭＳ 明朝" w:eastAsia="ＭＳ 明朝"/>
                <w:color w:val="000000" w:themeColor="text1"/>
                <w:sz w:val="18"/>
              </w:rPr>
              <w:t>UI</w:t>
            </w:r>
            <w:r>
              <w:rPr>
                <w:rFonts w:hint="eastAsia" w:ascii="ＭＳ 明朝" w:hAnsi="ＭＳ 明朝" w:eastAsia="ＭＳ 明朝"/>
                <w:color w:val="000000" w:themeColor="text1"/>
                <w:sz w:val="18"/>
              </w:rPr>
              <w:t>タ</w:t>
            </w:r>
            <w:r>
              <w:rPr>
                <w:rFonts w:hint="eastAsia" w:ascii="ＭＳ 明朝" w:hAnsi="ＭＳ 明朝" w:eastAsia="ＭＳ 明朝"/>
                <w:color w:val="auto"/>
                <w:sz w:val="18"/>
              </w:rPr>
              <w:t>ーンサポートセンターと連携した関西での一次産業就業イベントの広報及び出展にかかる調整業務</w:t>
            </w:r>
          </w:p>
        </w:tc>
        <w:tc>
          <w:tcPr>
            <w:tcW w:w="2743" w:type="dxa"/>
            <w:vAlign w:val="center"/>
          </w:tcPr>
          <w:p>
            <w:pPr>
              <w:pStyle w:val="0"/>
              <w:spacing w:line="280" w:lineRule="exact"/>
              <w:jc w:val="center"/>
              <w:rPr>
                <w:rFonts w:hint="default" w:ascii="ＭＳ 明朝" w:hAnsi="ＭＳ 明朝" w:eastAsia="ＭＳ 明朝"/>
                <w:color w:val="000000" w:themeColor="text1"/>
                <w:sz w:val="18"/>
              </w:rPr>
            </w:pPr>
            <w:r>
              <w:rPr>
                <w:rFonts w:hint="eastAsia" w:ascii="ＭＳ 明朝" w:hAnsi="ＭＳ 明朝" w:eastAsia="ＭＳ 明朝"/>
                <w:color w:val="000000" w:themeColor="text1"/>
                <w:sz w:val="18"/>
              </w:rPr>
              <w:t>県内での漁業就業フェアの開催</w:t>
            </w:r>
          </w:p>
        </w:tc>
        <w:tc>
          <w:tcPr>
            <w:tcW w:w="2744" w:type="dxa"/>
            <w:vAlign w:val="center"/>
          </w:tcPr>
          <w:p>
            <w:pPr>
              <w:pStyle w:val="0"/>
              <w:spacing w:line="280" w:lineRule="exact"/>
              <w:jc w:val="center"/>
              <w:rPr>
                <w:rFonts w:hint="eastAsia"/>
                <w:color w:val="000000" w:themeColor="text1"/>
                <w:sz w:val="18"/>
              </w:rPr>
            </w:pPr>
            <w:r>
              <w:rPr>
                <w:rFonts w:hint="eastAsia"/>
                <w:color w:val="000000" w:themeColor="text1"/>
                <w:sz w:val="18"/>
              </w:rPr>
              <w:t>県内事業者の面談スキル</w:t>
            </w:r>
          </w:p>
          <w:p>
            <w:pPr>
              <w:pStyle w:val="0"/>
              <w:spacing w:line="280" w:lineRule="exact"/>
              <w:jc w:val="center"/>
              <w:rPr>
                <w:rFonts w:hint="eastAsia"/>
                <w:color w:val="000000" w:themeColor="text1"/>
                <w:sz w:val="18"/>
              </w:rPr>
            </w:pPr>
            <w:r>
              <w:rPr>
                <w:rFonts w:hint="eastAsia"/>
                <w:color w:val="000000" w:themeColor="text1"/>
                <w:sz w:val="18"/>
              </w:rPr>
              <w:t>アップ等の支援</w:t>
            </w:r>
          </w:p>
        </w:tc>
      </w:tr>
      <w:tr>
        <w:trPr>
          <w:trHeight w:val="711"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令和６年４月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r>
        <w:trPr>
          <w:trHeight w:val="709"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令和６年５月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bookmarkStart w:id="0" w:name="_GoBack"/>
            <w:bookmarkEnd w:id="0"/>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r>
        <w:trPr>
          <w:trHeight w:val="711"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令和６年６月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r>
        <w:trPr>
          <w:trHeight w:val="711"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令和６年７月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r>
        <w:trPr>
          <w:trHeight w:val="710"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令和６年８月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r>
        <w:trPr>
          <w:trHeight w:val="710"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令和６年９月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r>
        <w:trPr>
          <w:trHeight w:val="710"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令和６年</w:t>
            </w:r>
            <w:r>
              <w:rPr>
                <w:rFonts w:hint="eastAsia" w:ascii="ＭＳ 明朝" w:hAnsi="ＭＳ 明朝" w:eastAsia="ＭＳ 明朝"/>
                <w:color w:val="000000" w:themeColor="text1"/>
                <w:sz w:val="20"/>
              </w:rPr>
              <w:t>10</w:t>
            </w:r>
            <w:r>
              <w:rPr>
                <w:rFonts w:hint="eastAsia" w:ascii="ＭＳ 明朝" w:hAnsi="ＭＳ 明朝" w:eastAsia="ＭＳ 明朝"/>
                <w:color w:val="000000" w:themeColor="text1"/>
                <w:sz w:val="20"/>
              </w:rPr>
              <w:t>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r>
        <w:trPr>
          <w:trHeight w:val="711"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令和６年</w:t>
            </w:r>
            <w:r>
              <w:rPr>
                <w:rFonts w:hint="eastAsia" w:ascii="ＭＳ 明朝" w:hAnsi="ＭＳ 明朝" w:eastAsia="ＭＳ 明朝"/>
                <w:color w:val="000000" w:themeColor="text1"/>
                <w:sz w:val="20"/>
              </w:rPr>
              <w:t>11</w:t>
            </w:r>
            <w:r>
              <w:rPr>
                <w:rFonts w:hint="eastAsia" w:ascii="ＭＳ 明朝" w:hAnsi="ＭＳ 明朝" w:eastAsia="ＭＳ 明朝"/>
                <w:color w:val="000000" w:themeColor="text1"/>
                <w:sz w:val="20"/>
              </w:rPr>
              <w:t>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r>
        <w:trPr>
          <w:trHeight w:val="710"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令和６年</w:t>
            </w:r>
            <w:r>
              <w:rPr>
                <w:rFonts w:hint="eastAsia" w:ascii="ＭＳ 明朝" w:hAnsi="ＭＳ 明朝" w:eastAsia="ＭＳ 明朝"/>
                <w:color w:val="000000" w:themeColor="text1"/>
                <w:sz w:val="20"/>
              </w:rPr>
              <w:t>12</w:t>
            </w:r>
            <w:r>
              <w:rPr>
                <w:rFonts w:hint="eastAsia" w:ascii="ＭＳ 明朝" w:hAnsi="ＭＳ 明朝" w:eastAsia="ＭＳ 明朝"/>
                <w:color w:val="000000" w:themeColor="text1"/>
                <w:sz w:val="20"/>
              </w:rPr>
              <w:t>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r>
        <w:trPr>
          <w:trHeight w:val="710"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令和７年１月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r>
        <w:trPr>
          <w:trHeight w:val="711"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令和７年２月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r>
        <w:trPr>
          <w:trHeight w:val="710" w:hRule="atLeast"/>
        </w:trPr>
        <w:tc>
          <w:tcPr>
            <w:tcW w:w="1584" w:type="dxa"/>
            <w:vAlign w:val="center"/>
          </w:tcPr>
          <w:p>
            <w:pPr>
              <w:pStyle w:val="0"/>
              <w:jc w:val="center"/>
              <w:rPr>
                <w:rFonts w:hint="default" w:ascii="ＭＳ 明朝" w:hAnsi="ＭＳ 明朝" w:eastAsia="ＭＳ 明朝"/>
                <w:color w:val="000000" w:themeColor="text1"/>
                <w:sz w:val="20"/>
              </w:rPr>
            </w:pPr>
            <w:r>
              <w:rPr>
                <w:rFonts w:hint="eastAsia" w:ascii="ＭＳ 明朝" w:hAnsi="ＭＳ 明朝" w:eastAsia="ＭＳ 明朝"/>
                <w:color w:val="000000" w:themeColor="text1"/>
                <w:sz w:val="20"/>
              </w:rPr>
              <w:t>令和７年３月</w:t>
            </w:r>
          </w:p>
        </w:tc>
        <w:tc>
          <w:tcPr>
            <w:tcW w:w="2743" w:type="dxa"/>
            <w:vAlign w:val="top"/>
          </w:tcPr>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3" w:type="dxa"/>
            <w:vAlign w:val="top"/>
          </w:tcPr>
          <w:p>
            <w:pPr>
              <w:pStyle w:val="0"/>
              <w:rPr>
                <w:rFonts w:hint="default" w:ascii="ＭＳ 明朝" w:hAnsi="ＭＳ 明朝" w:eastAsia="ＭＳ 明朝"/>
                <w:color w:val="000000" w:themeColor="text1"/>
              </w:rPr>
            </w:pPr>
          </w:p>
        </w:tc>
        <w:tc>
          <w:tcPr>
            <w:tcW w:w="2744" w:type="dxa"/>
            <w:vAlign w:val="top"/>
          </w:tcPr>
          <w:p>
            <w:pPr>
              <w:pStyle w:val="0"/>
              <w:rPr>
                <w:rFonts w:hint="eastAsia"/>
              </w:rPr>
            </w:pPr>
          </w:p>
        </w:tc>
      </w:tr>
    </w:tbl>
    <w:p>
      <w:pPr>
        <w:pStyle w:val="0"/>
        <w:rPr>
          <w:rFonts w:hint="default"/>
          <w:color w:val="FF0000"/>
        </w:rPr>
      </w:pPr>
    </w:p>
    <w:p>
      <w:pPr>
        <w:pStyle w:val="0"/>
        <w:rPr>
          <w:rFonts w:hint="default"/>
          <w:color w:val="FF0000"/>
        </w:rPr>
      </w:pPr>
    </w:p>
    <w:sectPr>
      <w:pgSz w:w="16838" w:h="11906" w:orient="landscape"/>
      <w:pgMar w:top="1440" w:right="1080" w:bottom="1440" w:left="1080"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16"/>
    <w:uiPriority w:val="0"/>
    <w:pPr>
      <w:jc w:val="center"/>
    </w:pPr>
    <w:rPr>
      <w:rFonts w:asciiTheme="minorEastAsia" w:hAnsiTheme="minorEastAsia"/>
    </w:rPr>
  </w:style>
  <w:style w:type="character" w:styleId="16" w:customStyle="1">
    <w:name w:val="記 (文字)"/>
    <w:basedOn w:val="10"/>
    <w:next w:val="16"/>
    <w:link w:val="15"/>
    <w:uiPriority w:val="0"/>
    <w:rPr>
      <w:rFonts w:asciiTheme="minorEastAsia" w:hAnsiTheme="minorEastAsia"/>
    </w:rPr>
  </w:style>
  <w:style w:type="paragraph" w:styleId="17">
    <w:name w:val="Closing"/>
    <w:basedOn w:val="0"/>
    <w:next w:val="17"/>
    <w:link w:val="18"/>
    <w:uiPriority w:val="0"/>
    <w:pPr>
      <w:jc w:val="right"/>
    </w:pPr>
    <w:rPr>
      <w:rFonts w:asciiTheme="minorEastAsia" w:hAnsiTheme="minorEastAsia"/>
    </w:rPr>
  </w:style>
  <w:style w:type="character" w:styleId="18" w:customStyle="1">
    <w:name w:val="結語 (文字)"/>
    <w:basedOn w:val="10"/>
    <w:next w:val="18"/>
    <w:link w:val="17"/>
    <w:uiPriority w:val="0"/>
    <w:rPr>
      <w:rFonts w:asciiTheme="minorEastAsia" w:hAnsiTheme="minorEastAsia"/>
    </w:rPr>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style>
  <w:style w:type="paragraph" w:styleId="23">
    <w:name w:val="Balloon Text"/>
    <w:basedOn w:val="0"/>
    <w:next w:val="23"/>
    <w:link w:val="24"/>
    <w:uiPriority w:val="0"/>
    <w:semiHidden/>
    <w:rPr>
      <w:rFonts w:asciiTheme="majorHAnsi" w:hAnsiTheme="majorHAnsi" w:eastAsiaTheme="majorEastAsia"/>
      <w:sz w:val="18"/>
    </w:rPr>
  </w:style>
  <w:style w:type="character" w:styleId="24" w:customStyle="1">
    <w:name w:val="吹き出し (文字)"/>
    <w:basedOn w:val="10"/>
    <w:next w:val="24"/>
    <w:link w:val="23"/>
    <w:uiPriority w:val="0"/>
    <w:rPr>
      <w:rFonts w:asciiTheme="majorHAnsi" w:hAnsiTheme="majorHAnsi" w:eastAsiaTheme="majorEastAsia"/>
      <w:sz w:val="18"/>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28</TotalTime>
  <Pages>2</Pages>
  <Words>4</Words>
  <Characters>250</Characters>
  <Application>JUST Note</Application>
  <Lines>121</Lines>
  <Paragraphs>25</Paragraphs>
  <CharactersWithSpaces>267</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ioas_user</dc:creator>
  <cp:lastModifiedBy>kocho.ryoushi7777</cp:lastModifiedBy>
  <cp:lastPrinted>2022-02-01T06:28:00Z</cp:lastPrinted>
  <dcterms:created xsi:type="dcterms:W3CDTF">2022-03-07T06:59:00Z</dcterms:created>
  <dcterms:modified xsi:type="dcterms:W3CDTF">2024-03-04T02:30:05Z</dcterms:modified>
  <cp:revision>8</cp:revision>
</cp:coreProperties>
</file>